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4"/>
          <w:szCs w:val="24"/>
          <w:rtl w:val="0"/>
        </w:rPr>
        <w:t xml:space="preserve">TERMO DE INCLUSÃO DE BOLSISTA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13" w:line="36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</w:rPr>
        <w:drawing>
          <wp:inline distB="0" distT="0" distL="0" distR="0">
            <wp:extent cx="549275" cy="49720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-80" l="-84" r="-82" t="-80"/>
                    <a:stretch>
                      <a:fillRect/>
                    </a:stretch>
                  </pic:blipFill>
                  <pic:spPr>
                    <a:xfrm>
                      <a:off x="0" y="0"/>
                      <a:ext cx="549275" cy="4972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4"/>
          <w:szCs w:val="24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4"/>
          <w:szCs w:val="24"/>
          <w:rtl w:val="0"/>
        </w:rPr>
        <w:t xml:space="preserve">SECRETARIA DE EDUCAÇÃO PROFISSIONAL E TECNOLÓGICA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spacing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4"/>
          <w:szCs w:val="24"/>
          <w:rtl w:val="0"/>
        </w:rPr>
        <w:t xml:space="preserve">INSTITUTO FEDERAL DE EDUCAÇÃO, CIÊNCIA E TECNOLOGIA DO SUL DE MINAS GERAIS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a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4"/>
          <w:szCs w:val="24"/>
          <w:rtl w:val="0"/>
        </w:rPr>
        <w:t xml:space="preserve"> MUZAMBINHO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Eu, ____________________________________________, coordenador do projeto de extensão  ________________________________________________, participante do Edital XX/XXXX, informo a inclusão do(a) bolsista ____________________________________, CPF____________________________________,matrícula____________________________________, curso ____________________________________.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O referido bolsista estará engajado nas atividades do projeto a partir de [Data de Início] até [Data de Término], cumprindo a carga horária semanal de [Número de Horas] horas, conforme estipulado no edital. Durante esse período, o(a) bolsista receberá uma bolsa no valor de [Valor Mensal da Bolsa], sendo de sua responsabilidade cumprir as seguintes obrigações: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a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Dedicar-se às atividades do projeto conforme o plano de trabalho estabelecido pelo coordenador do projeto.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a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Participar das reuniões, treinamentos e demais atividades propostas pelo projeto.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a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Elaborar relatórios periódicos e um relatório final das atividades desenvolvidas.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a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Manter-se regularmente matriculado e em situação acadêmica regular no curso.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a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Não acumular esta bolsa com outra de qualquer natureza, exceto quando expressamente permitido pelo edital.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Dados bancários do(a) bolsista para depósito da bolsa: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Banco: ____________________________________________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Agência: ___________________________________________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Conta Corrente/Poupança: ____________________________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Eu, ____________________________________________, assumo a responsabilidade pela supervisão do(a) bolsista e providenciarei as condições necessárias para o desenvolvimento das atividades previstas.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Assinamos o presente termo em duas vias de igual teor e forma, cientes de nossas responsabilidades e compromissos.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right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right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1429"/>
          <w:tab w:val="left" w:leader="none" w:pos="2923"/>
        </w:tabs>
        <w:spacing w:line="360" w:lineRule="auto"/>
        <w:jc w:val="right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Muzambinho, _____de _______________ de 202X.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line="36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Documento assinado eletronicamente pelo bolsista e pelo servidor responsável.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Cabealho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Cabealho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Cabealho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Cabealho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Cabealho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Cabealho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z54KV8pg0OnCm6t7AHdSbo8cew==">CgMxLjAyCGguZ2pkZ3hzOAByITFoR25XTEVrZ1pYTnhRNW9rZjNqbTJIQlJxdXAxWHViNA==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2024-05-23T10:34:00Z</dcterms:created>
</cp:coreProperties>
</file>