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left"/>
        <w:rPr>
          <w:b w:val="1"/>
          <w:color w:val="00000a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40" w:lineRule="auto"/>
        <w:jc w:val="center"/>
        <w:rPr>
          <w:b w:val="1"/>
          <w:color w:val="00000a"/>
          <w:sz w:val="20"/>
          <w:szCs w:val="20"/>
          <w:highlight w:val="white"/>
        </w:rPr>
      </w:pPr>
      <w:r w:rsidDel="00000000" w:rsidR="00000000" w:rsidRPr="00000000">
        <w:rPr>
          <w:b w:val="1"/>
          <w:color w:val="00000a"/>
          <w:sz w:val="20"/>
          <w:szCs w:val="20"/>
          <w:highlight w:val="white"/>
          <w:rtl w:val="0"/>
        </w:rPr>
        <w:t xml:space="preserve">ANEXO I</w:t>
      </w:r>
    </w:p>
    <w:p w:rsidR="00000000" w:rsidDel="00000000" w:rsidP="00000000" w:rsidRDefault="00000000" w:rsidRPr="00000000" w14:paraId="00000003">
      <w:pPr>
        <w:spacing w:after="140" w:lineRule="auto"/>
        <w:jc w:val="center"/>
        <w:rPr>
          <w:b w:val="1"/>
          <w:color w:val="00000a"/>
          <w:sz w:val="20"/>
          <w:szCs w:val="20"/>
          <w:highlight w:val="white"/>
        </w:rPr>
      </w:pPr>
      <w:r w:rsidDel="00000000" w:rsidR="00000000" w:rsidRPr="00000000">
        <w:rPr>
          <w:b w:val="1"/>
          <w:color w:val="00000a"/>
          <w:sz w:val="20"/>
          <w:szCs w:val="20"/>
          <w:highlight w:val="white"/>
          <w:rtl w:val="0"/>
        </w:rPr>
        <w:t xml:space="preserve">FICHA PARA ANEXAR AOS DOCUMENTOS COMPROBATÓRIOS </w:t>
      </w:r>
    </w:p>
    <w:tbl>
      <w:tblPr>
        <w:tblStyle w:val="Table1"/>
        <w:tblW w:w="9510.0" w:type="dxa"/>
        <w:jc w:val="left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600"/>
      </w:tblPr>
      <w:tblGrid>
        <w:gridCol w:w="660"/>
        <w:gridCol w:w="5340"/>
        <w:gridCol w:w="1245"/>
        <w:gridCol w:w="2265"/>
        <w:tblGridChange w:id="0">
          <w:tblGrid>
            <w:gridCol w:w="660"/>
            <w:gridCol w:w="5340"/>
            <w:gridCol w:w="1245"/>
            <w:gridCol w:w="2265"/>
          </w:tblGrid>
        </w:tblGridChange>
      </w:tblGrid>
      <w:tr>
        <w:trPr>
          <w:cantSplit w:val="0"/>
          <w:trHeight w:val="1155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eeeee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after="1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eeeee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after="140" w:lineRule="auto"/>
              <w:jc w:val="center"/>
              <w:rPr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a"/>
                <w:sz w:val="20"/>
                <w:szCs w:val="20"/>
                <w:rtl w:val="0"/>
              </w:rPr>
              <w:t xml:space="preserve">Função:_____________________________________________</w:t>
            </w:r>
          </w:p>
          <w:p w:rsidR="00000000" w:rsidDel="00000000" w:rsidP="00000000" w:rsidRDefault="00000000" w:rsidRPr="00000000" w14:paraId="00000006">
            <w:pPr>
              <w:spacing w:after="1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140" w:lineRule="auto"/>
              <w:jc w:val="center"/>
              <w:rPr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a"/>
                <w:sz w:val="20"/>
                <w:szCs w:val="20"/>
                <w:rtl w:val="0"/>
              </w:rPr>
              <w:t xml:space="preserve">Nome do Candidato (a): ___________________________________________________</w:t>
            </w:r>
          </w:p>
          <w:p w:rsidR="00000000" w:rsidDel="00000000" w:rsidP="00000000" w:rsidRDefault="00000000" w:rsidRPr="00000000" w14:paraId="00000008">
            <w:pPr>
              <w:spacing w:after="140" w:lineRule="auto"/>
              <w:jc w:val="center"/>
              <w:rPr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eeeee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1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eeeee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140" w:lineRule="auto"/>
              <w:jc w:val="center"/>
              <w:rPr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a"/>
                <w:sz w:val="20"/>
                <w:szCs w:val="20"/>
                <w:rtl w:val="0"/>
              </w:rPr>
              <w:t xml:space="preserve">Descrição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eeeee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140" w:lineRule="auto"/>
              <w:jc w:val="center"/>
              <w:rPr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a"/>
                <w:sz w:val="20"/>
                <w:szCs w:val="20"/>
                <w:rtl w:val="0"/>
              </w:rPr>
              <w:t xml:space="preserve">Pontuação Declarada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eeeee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140" w:lineRule="auto"/>
              <w:jc w:val="center"/>
              <w:rPr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a"/>
                <w:sz w:val="20"/>
                <w:szCs w:val="20"/>
                <w:rtl w:val="0"/>
              </w:rPr>
              <w:t xml:space="preserve">Nº de documentos inseridos</w:t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12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Certificado de curso Técnico ou Graduação exigido para o requisito da candidatura conforme 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Quadro 3, item 7.8 deste edital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 O envio é obrigatório, mas não pontuado.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140" w:lineRule="auto"/>
              <w:jc w:val="center"/>
              <w:rPr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1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1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1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1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1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1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1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1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140" w:lineRule="auto"/>
              <w:jc w:val="center"/>
              <w:rPr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color w:val="00000a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140" w:lineRule="auto"/>
              <w:jc w:val="both"/>
              <w:rPr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1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1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140" w:lineRule="auto"/>
              <w:jc w:val="center"/>
              <w:rPr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color w:val="00000a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140" w:lineRule="auto"/>
              <w:jc w:val="both"/>
              <w:rPr>
                <w:color w:val="00000a"/>
                <w:sz w:val="20"/>
                <w:szCs w:val="20"/>
              </w:rPr>
            </w:pPr>
            <w:bookmarkStart w:colFirst="0" w:colLast="0" w:name="_heading=h.1fob9te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1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1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1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1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1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1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140" w:lineRule="auto"/>
              <w:jc w:val="right"/>
              <w:rPr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a"/>
                <w:sz w:val="20"/>
                <w:szCs w:val="20"/>
                <w:rtl w:val="0"/>
              </w:rPr>
              <w:t xml:space="preserve">Total (máx. 100)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1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1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Local e data</w:t>
      </w:r>
    </w:p>
    <w:p w:rsidR="00000000" w:rsidDel="00000000" w:rsidP="00000000" w:rsidRDefault="00000000" w:rsidRPr="00000000" w14:paraId="0000002D">
      <w:pPr>
        <w:spacing w:after="240" w:before="24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Assinatura do candidato</w:t>
      </w:r>
    </w:p>
    <w:p w:rsidR="00000000" w:rsidDel="00000000" w:rsidP="00000000" w:rsidRDefault="00000000" w:rsidRPr="00000000" w14:paraId="0000002F">
      <w:pPr>
        <w:spacing w:after="240" w:before="24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line="276" w:lineRule="auto"/>
        <w:ind w:left="720" w:firstLine="0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20" w:w="11900" w:orient="portrait"/>
      <w:pgMar w:bottom="1560" w:top="1420" w:left="1417" w:right="130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Cabealh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Cabealh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Cabealh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Cabealh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Cabealh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Cabealh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Tipodeletrapredefinidodopargraf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Forte">
    <w:name w:val="Strong"/>
    <w:basedOn w:val="Tipodeletrapredefinidodopargrafo"/>
    <w:uiPriority w:val="22"/>
    <w:qFormat w:val="1"/>
    <w:rsid w:val="000F3982"/>
    <w:rPr>
      <w:b w:val="1"/>
      <w:bCs w:val="1"/>
    </w:rPr>
  </w:style>
  <w:style w:type="character" w:styleId="Hiperligao">
    <w:name w:val="Hyperlink"/>
    <w:basedOn w:val="Tipodeletrapredefinidodopargrafo"/>
    <w:uiPriority w:val="99"/>
    <w:unhideWhenUsed w:val="1"/>
    <w:rsid w:val="00012A6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 w:val="1"/>
    <w:unhideWhenUsed w:val="1"/>
    <w:rsid w:val="00B507B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table" w:styleId="Tabelacomgrelha">
    <w:name w:val="Table Grid"/>
    <w:basedOn w:val="Tabelanormal"/>
    <w:uiPriority w:val="39"/>
    <w:rsid w:val="002026FB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KvHG+kOH/IWUIwHAfW0aUOAtRw==">CgMxLjAyCWguMWZvYjl0ZTgAciExYnJMeTNjN0N6dFZoNnBvY3lFX1NJV2pVY0pXS251OWM=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2024-08-29T17:31:00Z</dcterms:created>
  <dc:creator>Usuario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aa37fc7ff031907f9edb0de4fbc0debf36ee9af418a7ba65a65e65a7a90ea56b</vt:lpwstr>
  </property>
</Properties>
</file>